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B40FB" w:rsidRPr="009F6CD8" w:rsidRDefault="000B40FB" w:rsidP="000B40FB">
      <w:pPr>
        <w:jc w:val="both"/>
      </w:pPr>
      <w:r w:rsidRPr="0089163F">
        <w:rPr>
          <w:color w:val="000000"/>
          <w:szCs w:val="28"/>
        </w:rPr>
        <w:tab/>
      </w:r>
    </w:p>
    <w:p w:rsidR="000B40FB" w:rsidRPr="00644F69" w:rsidRDefault="000B40FB" w:rsidP="00923608">
      <w:pPr>
        <w:pStyle w:val="Ttulo1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color w:val="000000"/>
          <w:sz w:val="20"/>
          <w:szCs w:val="20"/>
        </w:rPr>
        <w:t>DECRETO Nº</w:t>
      </w:r>
      <w:r w:rsidR="00821EFA" w:rsidRPr="00644F69">
        <w:rPr>
          <w:rFonts w:ascii="Verdana" w:hAnsi="Verdana" w:cs="Arial"/>
          <w:color w:val="000000"/>
          <w:sz w:val="20"/>
          <w:szCs w:val="20"/>
        </w:rPr>
        <w:t xml:space="preserve">. </w:t>
      </w:r>
      <w:r w:rsidR="002C288D">
        <w:rPr>
          <w:rFonts w:ascii="Verdana" w:hAnsi="Verdana" w:cs="Arial"/>
          <w:color w:val="000000"/>
          <w:sz w:val="20"/>
          <w:szCs w:val="20"/>
        </w:rPr>
        <w:t>0</w:t>
      </w:r>
      <w:r w:rsidR="009F2BE1">
        <w:rPr>
          <w:rFonts w:ascii="Verdana" w:hAnsi="Verdana" w:cs="Arial"/>
          <w:color w:val="000000"/>
          <w:sz w:val="20"/>
          <w:szCs w:val="20"/>
        </w:rPr>
        <w:t>113</w:t>
      </w:r>
      <w:r w:rsidR="00947C2F" w:rsidRPr="00644F69">
        <w:rPr>
          <w:rFonts w:ascii="Verdana" w:hAnsi="Verdana" w:cs="Arial"/>
          <w:color w:val="000000"/>
          <w:sz w:val="20"/>
          <w:szCs w:val="20"/>
        </w:rPr>
        <w:t>/20</w:t>
      </w:r>
      <w:r w:rsidR="005C164A" w:rsidRPr="00644F69">
        <w:rPr>
          <w:rFonts w:ascii="Verdana" w:hAnsi="Verdana" w:cs="Arial"/>
          <w:color w:val="000000"/>
          <w:sz w:val="20"/>
          <w:szCs w:val="20"/>
        </w:rPr>
        <w:t>2</w:t>
      </w:r>
      <w:r w:rsidR="003B36E4">
        <w:rPr>
          <w:rFonts w:ascii="Verdana" w:hAnsi="Verdana" w:cs="Arial"/>
          <w:color w:val="000000"/>
          <w:sz w:val="20"/>
          <w:szCs w:val="20"/>
        </w:rPr>
        <w:t>3</w:t>
      </w:r>
      <w:r w:rsidR="00476C6C">
        <w:rPr>
          <w:rFonts w:ascii="Verdana" w:hAnsi="Verdana" w:cs="Arial"/>
          <w:color w:val="000000"/>
          <w:sz w:val="20"/>
          <w:szCs w:val="20"/>
        </w:rPr>
        <w:t>.</w:t>
      </w:r>
    </w:p>
    <w:p w:rsidR="00572D15" w:rsidRPr="00644F69" w:rsidRDefault="00572D15" w:rsidP="00572D15">
      <w:pPr>
        <w:rPr>
          <w:rFonts w:ascii="Verdana" w:hAnsi="Verdana" w:cs="Arial"/>
          <w:sz w:val="20"/>
          <w:szCs w:val="20"/>
          <w:lang w:eastAsia="en-US" w:bidi="en-US"/>
        </w:rPr>
      </w:pPr>
    </w:p>
    <w:p w:rsidR="00205C26" w:rsidRPr="00BA37EE" w:rsidRDefault="000B40FB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b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 xml:space="preserve">SÚMULA: </w:t>
      </w:r>
      <w:r w:rsidRPr="00644F69">
        <w:rPr>
          <w:rFonts w:ascii="Verdana" w:hAnsi="Verdana" w:cs="Arial"/>
          <w:b/>
          <w:sz w:val="20"/>
          <w:szCs w:val="20"/>
        </w:rPr>
        <w:tab/>
      </w:r>
      <w:r w:rsidR="00947C2F" w:rsidRPr="00396D4D">
        <w:rPr>
          <w:rFonts w:ascii="Verdana" w:hAnsi="Verdana" w:cs="Arial"/>
          <w:b/>
          <w:sz w:val="20"/>
          <w:szCs w:val="20"/>
        </w:rPr>
        <w:t xml:space="preserve">DESIGNA PARA FISCAL </w:t>
      </w:r>
      <w:r w:rsidR="00695C2D">
        <w:rPr>
          <w:rFonts w:ascii="Verdana" w:hAnsi="Verdana" w:cs="Arial"/>
          <w:b/>
          <w:sz w:val="20"/>
          <w:szCs w:val="20"/>
        </w:rPr>
        <w:t>DO</w:t>
      </w:r>
      <w:r w:rsidR="00644F69" w:rsidRPr="00396D4D">
        <w:rPr>
          <w:rFonts w:ascii="Verdana" w:hAnsi="Verdana" w:cs="Arial"/>
          <w:b/>
          <w:sz w:val="20"/>
          <w:szCs w:val="20"/>
        </w:rPr>
        <w:t xml:space="preserve"> </w:t>
      </w:r>
      <w:r w:rsidR="00947C2F" w:rsidRPr="00396D4D">
        <w:rPr>
          <w:rFonts w:ascii="Verdana" w:hAnsi="Verdana" w:cs="Arial"/>
          <w:b/>
          <w:sz w:val="20"/>
          <w:szCs w:val="20"/>
        </w:rPr>
        <w:t>CONTRATO</w:t>
      </w:r>
      <w:r w:rsidR="00644F69" w:rsidRPr="00396D4D">
        <w:rPr>
          <w:rFonts w:ascii="Verdana" w:hAnsi="Verdana" w:cs="Arial"/>
          <w:b/>
          <w:sz w:val="20"/>
          <w:szCs w:val="20"/>
        </w:rPr>
        <w:t xml:space="preserve"> </w:t>
      </w:r>
      <w:r w:rsidR="009F2BE1" w:rsidRPr="009F2BE1">
        <w:rPr>
          <w:rFonts w:ascii="Verdana" w:hAnsi="Verdana" w:cs="Arial"/>
          <w:b/>
          <w:sz w:val="20"/>
          <w:szCs w:val="20"/>
        </w:rPr>
        <w:t>136</w:t>
      </w:r>
      <w:r w:rsidR="008B0AB0">
        <w:rPr>
          <w:rFonts w:ascii="Verdana" w:hAnsi="Verdana" w:cs="Arial"/>
          <w:b/>
          <w:sz w:val="20"/>
          <w:szCs w:val="20"/>
        </w:rPr>
        <w:t>/202</w:t>
      </w:r>
      <w:r w:rsidR="003B36E4">
        <w:rPr>
          <w:rFonts w:ascii="Verdana" w:hAnsi="Verdana" w:cs="Arial"/>
          <w:b/>
          <w:sz w:val="20"/>
          <w:szCs w:val="20"/>
        </w:rPr>
        <w:t>3</w:t>
      </w:r>
      <w:r w:rsidR="008B0AB0">
        <w:rPr>
          <w:rFonts w:ascii="Verdana" w:hAnsi="Verdana" w:cs="Arial"/>
          <w:b/>
          <w:sz w:val="20"/>
          <w:szCs w:val="20"/>
        </w:rPr>
        <w:t xml:space="preserve">. </w:t>
      </w:r>
      <w:r w:rsidR="00644F69" w:rsidRPr="00396D4D">
        <w:rPr>
          <w:rFonts w:ascii="Verdana" w:hAnsi="Verdana" w:cs="Arial"/>
          <w:b/>
          <w:sz w:val="20"/>
          <w:szCs w:val="20"/>
        </w:rPr>
        <w:t>PARA</w:t>
      </w:r>
      <w:r w:rsidR="008B0AB0">
        <w:rPr>
          <w:rFonts w:ascii="Verdana" w:hAnsi="Verdana" w:cs="Arial"/>
          <w:b/>
          <w:sz w:val="20"/>
          <w:szCs w:val="20"/>
        </w:rPr>
        <w:t xml:space="preserve"> </w:t>
      </w:r>
      <w:r w:rsidR="00BA37EE">
        <w:rPr>
          <w:rFonts w:ascii="Verdana" w:hAnsi="Verdana" w:cs="Arial"/>
          <w:b/>
          <w:sz w:val="20"/>
          <w:szCs w:val="20"/>
        </w:rPr>
        <w:t xml:space="preserve">AQUISIÇÃO DE </w:t>
      </w:r>
      <w:r w:rsidR="003B36E4">
        <w:rPr>
          <w:rFonts w:ascii="Verdana" w:hAnsi="Verdana" w:cs="Arial"/>
          <w:b/>
          <w:sz w:val="20"/>
          <w:szCs w:val="20"/>
        </w:rPr>
        <w:t>CADEIRAS</w:t>
      </w:r>
      <w:r w:rsidR="00572D15" w:rsidRPr="00396D4D">
        <w:rPr>
          <w:rFonts w:ascii="Verdana" w:hAnsi="Verdana" w:cs="Arial"/>
          <w:b/>
          <w:sz w:val="20"/>
          <w:szCs w:val="20"/>
        </w:rPr>
        <w:t>.</w:t>
      </w:r>
      <w:r w:rsidR="00396D4D" w:rsidRPr="00396D4D">
        <w:rPr>
          <w:rFonts w:ascii="Verdana" w:hAnsi="Verdana"/>
          <w:b/>
          <w:sz w:val="20"/>
          <w:szCs w:val="20"/>
        </w:rPr>
        <w:t xml:space="preserve"> </w:t>
      </w:r>
      <w:r w:rsidR="008B0AB0">
        <w:rPr>
          <w:rFonts w:ascii="Verdana" w:hAnsi="Verdana"/>
          <w:b/>
          <w:sz w:val="20"/>
          <w:szCs w:val="20"/>
        </w:rPr>
        <w:t xml:space="preserve">FIRMADO </w:t>
      </w:r>
      <w:r w:rsidR="00396D4D" w:rsidRPr="00396D4D">
        <w:rPr>
          <w:rFonts w:ascii="Verdana" w:hAnsi="Verdana"/>
          <w:b/>
          <w:sz w:val="20"/>
          <w:szCs w:val="20"/>
        </w:rPr>
        <w:t>ENTRE A PREF</w:t>
      </w:r>
      <w:r w:rsidR="00874ED2">
        <w:rPr>
          <w:rFonts w:ascii="Verdana" w:hAnsi="Verdana"/>
          <w:b/>
          <w:sz w:val="20"/>
          <w:szCs w:val="20"/>
        </w:rPr>
        <w:t>EITURA MUNICIPAL DE APIACÁS E A EMPRESA</w:t>
      </w:r>
      <w:r w:rsidR="00396D4D" w:rsidRPr="00396D4D">
        <w:rPr>
          <w:rFonts w:ascii="Verdana" w:hAnsi="Verdana"/>
          <w:b/>
          <w:sz w:val="20"/>
          <w:szCs w:val="20"/>
        </w:rPr>
        <w:t xml:space="preserve"> </w:t>
      </w:r>
      <w:r w:rsidR="003B36E4" w:rsidRPr="009125D3">
        <w:rPr>
          <w:rFonts w:ascii="Cambria" w:hAnsi="Cambria"/>
          <w:b/>
          <w:bCs/>
          <w:sz w:val="20"/>
          <w:szCs w:val="20"/>
        </w:rPr>
        <w:t>MFSUL COMÉRCIO DE MÓVEIS CORPORATIVOS E ESCOLARES LTDA</w:t>
      </w:r>
      <w:r w:rsidR="00396D4D" w:rsidRPr="00BA37EE">
        <w:rPr>
          <w:rFonts w:ascii="Verdana" w:hAnsi="Verdana"/>
          <w:b/>
          <w:sz w:val="20"/>
          <w:szCs w:val="20"/>
        </w:rPr>
        <w:t>.</w:t>
      </w:r>
    </w:p>
    <w:p w:rsidR="00572D15" w:rsidRPr="00644F69" w:rsidRDefault="00572D15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b/>
          <w:bCs/>
          <w:sz w:val="20"/>
          <w:szCs w:val="20"/>
        </w:rPr>
      </w:pPr>
    </w:p>
    <w:p w:rsidR="00D11C21" w:rsidRPr="00644F69" w:rsidRDefault="00D11C21" w:rsidP="00D11C21">
      <w:pPr>
        <w:tabs>
          <w:tab w:val="left" w:pos="7965"/>
        </w:tabs>
        <w:ind w:left="4680" w:hanging="144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B40FB" w:rsidRPr="00644F69" w:rsidRDefault="000B40FB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ab/>
      </w:r>
      <w:r w:rsidR="008E780C" w:rsidRPr="00644F69">
        <w:rPr>
          <w:rFonts w:ascii="Verdana" w:hAnsi="Verdana" w:cs="Arial"/>
          <w:b/>
          <w:color w:val="000000"/>
          <w:sz w:val="20"/>
          <w:szCs w:val="20"/>
        </w:rPr>
        <w:t>JULIO CESAR DOS SANTOS</w:t>
      </w:r>
      <w:r w:rsidRPr="00644F69">
        <w:rPr>
          <w:rFonts w:ascii="Verdana" w:hAnsi="Verdana" w:cs="Arial"/>
          <w:color w:val="000000"/>
          <w:sz w:val="20"/>
          <w:szCs w:val="20"/>
        </w:rPr>
        <w:t>, Prefeito Municipal de Apiacás, Estado de Mato Grosso, usando de suas atribuições legais...</w:t>
      </w:r>
    </w:p>
    <w:p w:rsidR="00984F09" w:rsidRPr="00644F69" w:rsidRDefault="00984F09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310A13" w:rsidRPr="00644F69" w:rsidRDefault="00310A13" w:rsidP="000B40FB">
      <w:pPr>
        <w:tabs>
          <w:tab w:val="left" w:pos="3402"/>
        </w:tabs>
        <w:ind w:left="3420" w:hanging="342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B40FB" w:rsidRPr="00644F69" w:rsidRDefault="000B40FB" w:rsidP="000B40FB">
      <w:pPr>
        <w:tabs>
          <w:tab w:val="left" w:pos="3402"/>
        </w:tabs>
        <w:jc w:val="both"/>
        <w:rPr>
          <w:rFonts w:ascii="Verdana" w:hAnsi="Verdana" w:cs="Arial"/>
          <w:color w:val="000000"/>
          <w:sz w:val="20"/>
          <w:szCs w:val="20"/>
        </w:rPr>
      </w:pPr>
    </w:p>
    <w:p w:rsidR="005E2F60" w:rsidRDefault="000B40FB" w:rsidP="00644F69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0"/>
          <w:szCs w:val="20"/>
        </w:rPr>
      </w:pPr>
      <w:r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Art. </w:t>
      </w:r>
      <w:r w:rsidR="00984F09" w:rsidRPr="002C288D">
        <w:rPr>
          <w:rFonts w:ascii="Verdana" w:hAnsi="Verdana" w:cs="Arial"/>
          <w:b/>
          <w:bCs/>
          <w:color w:val="000000"/>
          <w:sz w:val="20"/>
          <w:szCs w:val="20"/>
        </w:rPr>
        <w:t>1</w:t>
      </w:r>
      <w:r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º - </w:t>
      </w:r>
      <w:r w:rsidR="00984F09" w:rsidRPr="002C288D">
        <w:rPr>
          <w:rFonts w:ascii="Verdana" w:hAnsi="Verdana" w:cs="Arial"/>
          <w:bCs/>
          <w:color w:val="000000"/>
          <w:sz w:val="20"/>
          <w:szCs w:val="20"/>
        </w:rPr>
        <w:t>D</w:t>
      </w:r>
      <w:r w:rsidRPr="002C288D">
        <w:rPr>
          <w:rFonts w:ascii="Verdana" w:hAnsi="Verdana" w:cs="Arial"/>
          <w:color w:val="000000"/>
          <w:sz w:val="20"/>
          <w:szCs w:val="20"/>
        </w:rPr>
        <w:t>esigna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>r como fiscal dos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 contrato</w:t>
      </w:r>
      <w:r w:rsidR="00AC26D0" w:rsidRPr="002C288D">
        <w:rPr>
          <w:rFonts w:ascii="Verdana" w:hAnsi="Verdana" w:cs="Arial"/>
          <w:color w:val="000000"/>
          <w:sz w:val="20"/>
          <w:szCs w:val="20"/>
        </w:rPr>
        <w:t>s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 xml:space="preserve"> para </w:t>
      </w:r>
      <w:r w:rsidR="002C288D" w:rsidRPr="002C288D">
        <w:rPr>
          <w:rFonts w:ascii="Verdana" w:hAnsi="Verdana"/>
          <w:sz w:val="20"/>
          <w:szCs w:val="20"/>
        </w:rPr>
        <w:t xml:space="preserve">Aquisição de </w:t>
      </w:r>
      <w:r w:rsidR="008B0AB0">
        <w:rPr>
          <w:rFonts w:ascii="Verdana" w:hAnsi="Verdana"/>
          <w:sz w:val="20"/>
          <w:szCs w:val="20"/>
        </w:rPr>
        <w:t xml:space="preserve">AQUISIÇÃO DE </w:t>
      </w:r>
      <w:r w:rsidR="005E2F60">
        <w:rPr>
          <w:rFonts w:ascii="Verdana" w:hAnsi="Verdana"/>
          <w:sz w:val="20"/>
          <w:szCs w:val="20"/>
        </w:rPr>
        <w:t>UNIFORMES ESCOLARES</w:t>
      </w:r>
      <w:r w:rsidR="008B0AB0">
        <w:rPr>
          <w:rFonts w:ascii="Verdana" w:hAnsi="Verdana"/>
          <w:sz w:val="20"/>
          <w:szCs w:val="20"/>
        </w:rPr>
        <w:t xml:space="preserve"> </w:t>
      </w:r>
      <w:r w:rsidR="008B0AB0" w:rsidRPr="00572821">
        <w:rPr>
          <w:rFonts w:ascii="Verdana" w:hAnsi="Verdana"/>
          <w:sz w:val="20"/>
          <w:szCs w:val="20"/>
        </w:rPr>
        <w:t xml:space="preserve">por intermédio da: </w:t>
      </w:r>
      <w:r w:rsidR="003B36E4" w:rsidRPr="009125D3">
        <w:rPr>
          <w:rFonts w:ascii="Cambria" w:hAnsi="Cambria"/>
          <w:sz w:val="20"/>
          <w:szCs w:val="20"/>
        </w:rPr>
        <w:t xml:space="preserve">Adesão  da  </w:t>
      </w:r>
      <w:r w:rsidR="003B36E4" w:rsidRPr="009125D3">
        <w:rPr>
          <w:rFonts w:ascii="Cambria" w:hAnsi="Cambria"/>
          <w:b/>
          <w:bCs/>
          <w:sz w:val="20"/>
          <w:szCs w:val="20"/>
        </w:rPr>
        <w:t>Ata de Registro de Preços N° 155/2022, correspondente ao PREGÃO ELETRONICO Nº 014/2022</w:t>
      </w:r>
      <w:r w:rsidR="003B36E4" w:rsidRPr="009125D3">
        <w:rPr>
          <w:rFonts w:ascii="Cambria" w:hAnsi="Cambria"/>
          <w:sz w:val="20"/>
          <w:szCs w:val="20"/>
        </w:rPr>
        <w:t xml:space="preserve">, realizado pelo </w:t>
      </w:r>
      <w:r w:rsidR="00476C6C" w:rsidRPr="009125D3">
        <w:rPr>
          <w:rFonts w:ascii="Cambria" w:hAnsi="Cambria"/>
          <w:sz w:val="20"/>
          <w:szCs w:val="20"/>
        </w:rPr>
        <w:t>órgão</w:t>
      </w:r>
      <w:r w:rsidR="003B36E4" w:rsidRPr="009125D3">
        <w:rPr>
          <w:rFonts w:ascii="Cambria" w:hAnsi="Cambria"/>
          <w:sz w:val="20"/>
          <w:szCs w:val="20"/>
        </w:rPr>
        <w:t xml:space="preserve">, </w:t>
      </w:r>
      <w:r w:rsidR="003B36E4" w:rsidRPr="009125D3">
        <w:rPr>
          <w:rFonts w:ascii="Cambria" w:hAnsi="Cambria"/>
          <w:b/>
          <w:bCs/>
          <w:sz w:val="20"/>
          <w:szCs w:val="20"/>
        </w:rPr>
        <w:t>CONSORCIO DE SAÚDE E DESENVOLVIMENTO DOS VALES DO NORORESTE DE MINAS - CONVALES</w:t>
      </w:r>
      <w:r w:rsidR="00AC26D0" w:rsidRPr="002C288D">
        <w:rPr>
          <w:rFonts w:ascii="Verdana" w:hAnsi="Verdana" w:cs="Arial"/>
          <w:color w:val="000000"/>
          <w:sz w:val="20"/>
          <w:szCs w:val="20"/>
        </w:rPr>
        <w:t>, a S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ervidora </w:t>
      </w:r>
      <w:r w:rsidR="00BA37EE" w:rsidRPr="002C288D">
        <w:rPr>
          <w:rFonts w:ascii="Verdana" w:hAnsi="Verdana" w:cs="Arial"/>
          <w:color w:val="000000"/>
          <w:sz w:val="20"/>
          <w:szCs w:val="20"/>
        </w:rPr>
        <w:t>Assessora Administrativa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BA37EE" w:rsidRPr="002C288D">
        <w:rPr>
          <w:rFonts w:ascii="Verdana" w:hAnsi="Verdana" w:cs="Arial"/>
          <w:b/>
          <w:color w:val="000000"/>
          <w:sz w:val="20"/>
          <w:szCs w:val="20"/>
        </w:rPr>
        <w:t>ELIZABETH SOUSA DA SILVA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, </w:t>
      </w:r>
      <w:r w:rsidR="00CD61DE" w:rsidRPr="002C288D">
        <w:rPr>
          <w:rFonts w:ascii="Verdana" w:hAnsi="Verdana" w:cs="Arial"/>
          <w:color w:val="000000"/>
          <w:sz w:val="20"/>
          <w:szCs w:val="20"/>
        </w:rPr>
        <w:t xml:space="preserve">para controle, acompanhamento e </w:t>
      </w:r>
      <w:r w:rsidR="00DE4BCA" w:rsidRPr="002C288D">
        <w:rPr>
          <w:rFonts w:ascii="Verdana" w:hAnsi="Verdana" w:cs="Arial"/>
          <w:color w:val="000000"/>
          <w:sz w:val="20"/>
          <w:szCs w:val="20"/>
        </w:rPr>
        <w:t>recebimento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644F69" w:rsidRPr="002C288D">
        <w:rPr>
          <w:rFonts w:ascii="Verdana" w:hAnsi="Verdana" w:cs="Arial"/>
          <w:color w:val="000000"/>
          <w:sz w:val="20"/>
          <w:szCs w:val="20"/>
        </w:rPr>
        <w:t>dos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DE4BCA" w:rsidRPr="002C288D">
        <w:rPr>
          <w:rFonts w:ascii="Verdana" w:hAnsi="Verdana" w:cs="Arial"/>
          <w:color w:val="000000"/>
          <w:sz w:val="20"/>
          <w:szCs w:val="20"/>
        </w:rPr>
        <w:t>serviços</w:t>
      </w:r>
      <w:r w:rsidRPr="002C288D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984F09" w:rsidRPr="002C288D">
        <w:rPr>
          <w:rFonts w:ascii="Verdana" w:hAnsi="Verdana" w:cs="Arial"/>
          <w:color w:val="000000"/>
          <w:sz w:val="20"/>
          <w:szCs w:val="20"/>
        </w:rPr>
        <w:t>referente ao contrato</w:t>
      </w:r>
      <w:r w:rsidR="00984F09" w:rsidRPr="002C288D">
        <w:rPr>
          <w:rFonts w:ascii="Verdana" w:hAnsi="Verdana" w:cs="Arial"/>
          <w:b/>
          <w:bCs/>
          <w:color w:val="000000"/>
          <w:sz w:val="20"/>
          <w:szCs w:val="20"/>
        </w:rPr>
        <w:t xml:space="preserve"> </w:t>
      </w:r>
      <w:r w:rsidR="00984F09" w:rsidRPr="006410B6">
        <w:rPr>
          <w:rFonts w:ascii="Verdana" w:hAnsi="Verdana" w:cs="Arial"/>
          <w:bCs/>
          <w:color w:val="000000"/>
          <w:sz w:val="20"/>
          <w:szCs w:val="20"/>
        </w:rPr>
        <w:t>nº</w:t>
      </w:r>
      <w:r w:rsidR="00984F09" w:rsidRPr="006410B6">
        <w:rPr>
          <w:rFonts w:ascii="Verdana" w:hAnsi="Verdana" w:cs="Arial"/>
          <w:sz w:val="20"/>
          <w:szCs w:val="20"/>
        </w:rPr>
        <w:t xml:space="preserve"> </w:t>
      </w:r>
      <w:r w:rsidR="009F2BE1">
        <w:rPr>
          <w:rFonts w:ascii="Verdana" w:hAnsi="Verdana" w:cs="Arial"/>
          <w:sz w:val="20"/>
          <w:szCs w:val="20"/>
        </w:rPr>
        <w:t>136/2023</w:t>
      </w:r>
      <w:r w:rsidR="001E2EE5" w:rsidRPr="006410B6">
        <w:rPr>
          <w:rFonts w:ascii="Verdana" w:hAnsi="Verdana" w:cs="Arial"/>
          <w:sz w:val="20"/>
          <w:szCs w:val="20"/>
        </w:rPr>
        <w:t xml:space="preserve">,  firmado com a empresa </w:t>
      </w:r>
      <w:r w:rsidR="003B36E4" w:rsidRPr="009125D3">
        <w:rPr>
          <w:rFonts w:ascii="Cambria" w:hAnsi="Cambria"/>
          <w:b/>
          <w:bCs/>
          <w:sz w:val="20"/>
          <w:szCs w:val="20"/>
        </w:rPr>
        <w:t>MFSUL COMÉRCIO DE MÓVEIS CORPORATIVOS E ESCOLARES LTDA</w:t>
      </w:r>
      <w:r w:rsidR="003B36E4">
        <w:rPr>
          <w:rFonts w:ascii="Cambria" w:hAnsi="Cambria"/>
          <w:b/>
          <w:bCs/>
          <w:sz w:val="20"/>
          <w:szCs w:val="20"/>
        </w:rPr>
        <w:t>.</w:t>
      </w:r>
    </w:p>
    <w:p w:rsidR="003B36E4" w:rsidRDefault="003B36E4" w:rsidP="00644F69">
      <w:pPr>
        <w:autoSpaceDE w:val="0"/>
        <w:autoSpaceDN w:val="0"/>
        <w:adjustRightInd w:val="0"/>
        <w:jc w:val="both"/>
        <w:rPr>
          <w:rFonts w:ascii="Cambria" w:hAnsi="Cambria"/>
          <w:b/>
          <w:bCs/>
          <w:sz w:val="20"/>
          <w:szCs w:val="20"/>
        </w:rPr>
      </w:pPr>
    </w:p>
    <w:p w:rsidR="003B36E4" w:rsidRPr="00644F69" w:rsidRDefault="003B36E4" w:rsidP="00644F69">
      <w:pPr>
        <w:autoSpaceDE w:val="0"/>
        <w:autoSpaceDN w:val="0"/>
        <w:adjustRightInd w:val="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B40FB" w:rsidRPr="00644F69" w:rsidRDefault="00984F09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color w:val="000000"/>
          <w:sz w:val="20"/>
          <w:szCs w:val="20"/>
        </w:rPr>
        <w:t>Art. 2</w:t>
      </w:r>
      <w:r w:rsidR="000B40FB" w:rsidRPr="00644F69">
        <w:rPr>
          <w:rFonts w:ascii="Verdana" w:hAnsi="Verdana" w:cs="Arial"/>
          <w:b/>
          <w:color w:val="000000"/>
          <w:sz w:val="20"/>
          <w:szCs w:val="20"/>
        </w:rPr>
        <w:t>°</w:t>
      </w:r>
      <w:r w:rsidR="000B40FB" w:rsidRPr="00644F69">
        <w:rPr>
          <w:rFonts w:ascii="Verdana" w:hAnsi="Verdana" w:cs="Arial"/>
          <w:color w:val="000000"/>
          <w:sz w:val="20"/>
          <w:szCs w:val="20"/>
        </w:rPr>
        <w:t>- Este Decreto entrará em vigor da data de sua publicação/afixação, revogando-se as disposições em contrário;</w:t>
      </w:r>
    </w:p>
    <w:p w:rsidR="00FA7C01" w:rsidRPr="00644F69" w:rsidRDefault="00FA7C01" w:rsidP="000B40FB">
      <w:pPr>
        <w:tabs>
          <w:tab w:val="left" w:pos="3402"/>
          <w:tab w:val="left" w:pos="7380"/>
        </w:tabs>
        <w:ind w:left="900" w:hanging="90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B40FB" w:rsidRPr="00644F69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B40FB" w:rsidRPr="00644F69" w:rsidRDefault="000B40FB" w:rsidP="000B40FB">
      <w:pPr>
        <w:tabs>
          <w:tab w:val="left" w:pos="3402"/>
          <w:tab w:val="left" w:pos="7380"/>
        </w:tabs>
        <w:ind w:left="1260" w:hanging="1260"/>
        <w:jc w:val="both"/>
        <w:rPr>
          <w:rFonts w:ascii="Verdana" w:hAnsi="Verdana" w:cs="Arial"/>
          <w:color w:val="000000"/>
          <w:sz w:val="20"/>
          <w:szCs w:val="20"/>
        </w:rPr>
      </w:pPr>
    </w:p>
    <w:p w:rsidR="000B40FB" w:rsidRPr="00644F69" w:rsidRDefault="00483ABD" w:rsidP="000B40FB">
      <w:pPr>
        <w:tabs>
          <w:tab w:val="left" w:pos="3402"/>
          <w:tab w:val="left" w:pos="7513"/>
        </w:tabs>
        <w:jc w:val="center"/>
        <w:rPr>
          <w:rFonts w:ascii="Verdana" w:hAnsi="Verdana" w:cs="Arial"/>
          <w:color w:val="000000"/>
          <w:sz w:val="20"/>
          <w:szCs w:val="20"/>
        </w:rPr>
      </w:pPr>
      <w:r w:rsidRPr="00644F69">
        <w:rPr>
          <w:rFonts w:ascii="Verdana" w:hAnsi="Verdana" w:cs="Arial"/>
          <w:color w:val="000000"/>
          <w:sz w:val="20"/>
          <w:szCs w:val="20"/>
        </w:rPr>
        <w:t>Apiacás - MT</w:t>
      </w:r>
      <w:r w:rsidR="000B40FB" w:rsidRPr="00644F69">
        <w:rPr>
          <w:rFonts w:ascii="Verdana" w:hAnsi="Verdana" w:cs="Arial"/>
          <w:color w:val="000000"/>
          <w:sz w:val="20"/>
          <w:szCs w:val="20"/>
        </w:rPr>
        <w:t>,</w:t>
      </w:r>
      <w:r w:rsidR="000B5CB5" w:rsidRPr="00644F69">
        <w:rPr>
          <w:rFonts w:ascii="Verdana" w:hAnsi="Verdana" w:cs="Arial"/>
          <w:color w:val="000000"/>
          <w:sz w:val="20"/>
          <w:szCs w:val="20"/>
        </w:rPr>
        <w:t xml:space="preserve"> </w:t>
      </w:r>
      <w:r w:rsidR="003B36E4">
        <w:rPr>
          <w:rFonts w:ascii="Verdana" w:hAnsi="Verdana" w:cs="Arial"/>
          <w:color w:val="000000"/>
          <w:sz w:val="20"/>
          <w:szCs w:val="20"/>
        </w:rPr>
        <w:t>18</w:t>
      </w:r>
      <w:r w:rsidR="00BA37EE">
        <w:rPr>
          <w:rFonts w:ascii="Verdana" w:hAnsi="Verdana" w:cs="Arial"/>
          <w:color w:val="000000"/>
          <w:sz w:val="20"/>
          <w:szCs w:val="20"/>
        </w:rPr>
        <w:t xml:space="preserve"> de </w:t>
      </w:r>
      <w:r w:rsidR="003B36E4">
        <w:rPr>
          <w:rFonts w:ascii="Verdana" w:hAnsi="Verdana" w:cs="Arial"/>
          <w:color w:val="000000"/>
          <w:sz w:val="20"/>
          <w:szCs w:val="20"/>
        </w:rPr>
        <w:t>abril</w:t>
      </w:r>
      <w:r w:rsidR="00E41A46" w:rsidRPr="00644F69">
        <w:rPr>
          <w:rFonts w:ascii="Verdana" w:hAnsi="Verdana" w:cs="Arial"/>
          <w:color w:val="000000"/>
          <w:sz w:val="20"/>
          <w:szCs w:val="20"/>
        </w:rPr>
        <w:t xml:space="preserve"> </w:t>
      </w:r>
      <w:r w:rsidRPr="00644F69">
        <w:rPr>
          <w:rFonts w:ascii="Verdana" w:hAnsi="Verdana" w:cs="Arial"/>
          <w:color w:val="000000"/>
          <w:sz w:val="20"/>
          <w:szCs w:val="20"/>
        </w:rPr>
        <w:t>de 20</w:t>
      </w:r>
      <w:r w:rsidR="00FE610A" w:rsidRPr="00644F69">
        <w:rPr>
          <w:rFonts w:ascii="Verdana" w:hAnsi="Verdana" w:cs="Arial"/>
          <w:color w:val="000000"/>
          <w:sz w:val="20"/>
          <w:szCs w:val="20"/>
        </w:rPr>
        <w:t>2</w:t>
      </w:r>
      <w:r w:rsidR="003B36E4">
        <w:rPr>
          <w:rFonts w:ascii="Verdana" w:hAnsi="Verdana" w:cs="Arial"/>
          <w:color w:val="000000"/>
          <w:sz w:val="20"/>
          <w:szCs w:val="20"/>
        </w:rPr>
        <w:t>3</w:t>
      </w:r>
      <w:r w:rsidRPr="00644F69">
        <w:rPr>
          <w:rFonts w:ascii="Verdana" w:hAnsi="Verdana" w:cs="Arial"/>
          <w:color w:val="000000"/>
          <w:sz w:val="20"/>
          <w:szCs w:val="20"/>
        </w:rPr>
        <w:t>.</w:t>
      </w:r>
    </w:p>
    <w:p w:rsidR="000B40FB" w:rsidRPr="00644F69" w:rsidRDefault="000B40FB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256550" w:rsidRPr="00644F69" w:rsidRDefault="00256550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644F69" w:rsidRPr="00644F69" w:rsidRDefault="00644F69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644F69" w:rsidRPr="00644F69" w:rsidRDefault="00644F69" w:rsidP="000B40FB">
      <w:pPr>
        <w:tabs>
          <w:tab w:val="left" w:pos="3402"/>
          <w:tab w:val="left" w:pos="7513"/>
        </w:tabs>
        <w:jc w:val="both"/>
        <w:rPr>
          <w:rFonts w:ascii="Verdana" w:hAnsi="Verdana" w:cs="Arial"/>
          <w:b/>
          <w:bCs/>
          <w:color w:val="000000"/>
          <w:sz w:val="20"/>
          <w:szCs w:val="20"/>
        </w:rPr>
      </w:pPr>
    </w:p>
    <w:p w:rsidR="000B40FB" w:rsidRPr="00644F69" w:rsidRDefault="009304A9" w:rsidP="000B40FB">
      <w:pPr>
        <w:tabs>
          <w:tab w:val="left" w:pos="3402"/>
          <w:tab w:val="left" w:pos="7513"/>
        </w:tabs>
        <w:jc w:val="center"/>
        <w:rPr>
          <w:rFonts w:ascii="Verdana" w:hAnsi="Verdana" w:cs="Arial"/>
          <w:b/>
          <w:bCs/>
          <w:color w:val="000000"/>
          <w:sz w:val="20"/>
          <w:szCs w:val="20"/>
        </w:rPr>
      </w:pPr>
      <w:r w:rsidRPr="00644F69">
        <w:rPr>
          <w:rFonts w:ascii="Verdana" w:hAnsi="Verdana" w:cs="Arial"/>
          <w:b/>
          <w:bCs/>
          <w:color w:val="000000"/>
          <w:sz w:val="20"/>
          <w:szCs w:val="20"/>
        </w:rPr>
        <w:t>JULIO CESAR DOS SANTOS</w:t>
      </w:r>
    </w:p>
    <w:p w:rsidR="00446905" w:rsidRDefault="006A6F15" w:rsidP="006A6F15">
      <w:pPr>
        <w:tabs>
          <w:tab w:val="left" w:pos="3402"/>
          <w:tab w:val="left" w:pos="7513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  <w:r w:rsidRPr="00644F69">
        <w:rPr>
          <w:rFonts w:ascii="Verdana" w:hAnsi="Verdana" w:cs="Arial"/>
          <w:bCs/>
          <w:color w:val="000000"/>
          <w:sz w:val="20"/>
          <w:szCs w:val="20"/>
        </w:rPr>
        <w:t>PREFEITO MUNICIPAL</w:t>
      </w:r>
    </w:p>
    <w:p w:rsidR="003B36E4" w:rsidRDefault="003B36E4" w:rsidP="006A6F15">
      <w:pPr>
        <w:tabs>
          <w:tab w:val="left" w:pos="3402"/>
          <w:tab w:val="left" w:pos="7513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:rsidR="003B36E4" w:rsidRDefault="003B36E4" w:rsidP="006A6F15">
      <w:pPr>
        <w:tabs>
          <w:tab w:val="left" w:pos="3402"/>
          <w:tab w:val="left" w:pos="7513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:rsidR="003B36E4" w:rsidRDefault="003B36E4" w:rsidP="006A6F15">
      <w:pPr>
        <w:tabs>
          <w:tab w:val="left" w:pos="3402"/>
          <w:tab w:val="left" w:pos="7513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p w:rsidR="003B36E4" w:rsidRPr="00644F69" w:rsidRDefault="003B36E4" w:rsidP="006A6F15">
      <w:pPr>
        <w:tabs>
          <w:tab w:val="left" w:pos="3402"/>
          <w:tab w:val="left" w:pos="7513"/>
        </w:tabs>
        <w:jc w:val="center"/>
        <w:rPr>
          <w:rFonts w:ascii="Verdana" w:hAnsi="Verdana" w:cs="Arial"/>
          <w:bCs/>
          <w:color w:val="000000"/>
          <w:sz w:val="20"/>
          <w:szCs w:val="20"/>
        </w:rPr>
      </w:pPr>
    </w:p>
    <w:sectPr w:rsidR="003B36E4" w:rsidRPr="00644F69" w:rsidSect="009463E9">
      <w:headerReference w:type="default" r:id="rId6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8B2048" w:rsidRDefault="008B2048" w:rsidP="00B11BCA">
      <w:r>
        <w:separator/>
      </w:r>
    </w:p>
  </w:endnote>
  <w:endnote w:type="continuationSeparator" w:id="0">
    <w:p w:rsidR="008B2048" w:rsidRDefault="008B2048" w:rsidP="00B11B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8B2048" w:rsidRDefault="008B2048" w:rsidP="00B11BCA">
      <w:r>
        <w:separator/>
      </w:r>
    </w:p>
  </w:footnote>
  <w:footnote w:type="continuationSeparator" w:id="0">
    <w:p w:rsidR="008B2048" w:rsidRDefault="008B2048" w:rsidP="00B11BC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9F2BE1" w:rsidRDefault="009F2BE1" w:rsidP="009463E9">
    <w:pPr>
      <w:pStyle w:val="Cabealho"/>
      <w:rPr>
        <w:b/>
        <w:bCs/>
        <w:sz w:val="32"/>
      </w:rPr>
    </w:pPr>
    <w:r>
      <w:rPr>
        <w:noProof/>
      </w:rPr>
      <w:drawing>
        <wp:anchor distT="0" distB="0" distL="114300" distR="114300" simplePos="0" relativeHeight="251660288" behindDoc="0" locked="1" layoutInCell="0" allowOverlap="1">
          <wp:simplePos x="0" y="0"/>
          <wp:positionH relativeFrom="column">
            <wp:posOffset>476250</wp:posOffset>
          </wp:positionH>
          <wp:positionV relativeFrom="page">
            <wp:posOffset>2444115</wp:posOffset>
          </wp:positionV>
          <wp:extent cx="5119370" cy="5612765"/>
          <wp:effectExtent l="19050" t="0" r="5080" b="0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bright="70000" contrast="-70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119370" cy="561276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1" layoutInCell="1" allowOverlap="1">
          <wp:simplePos x="0" y="0"/>
          <wp:positionH relativeFrom="column">
            <wp:posOffset>-670560</wp:posOffset>
          </wp:positionH>
          <wp:positionV relativeFrom="page">
            <wp:posOffset>200025</wp:posOffset>
          </wp:positionV>
          <wp:extent cx="1085850" cy="1076325"/>
          <wp:effectExtent l="19050" t="0" r="0" b="0"/>
          <wp:wrapNone/>
          <wp:docPr id="3" name="Imagem 2" descr="LogoAP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APC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5850" cy="10763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t xml:space="preserve">                                                       </w:t>
    </w:r>
    <w:r>
      <w:rPr>
        <w:b/>
        <w:bCs/>
        <w:sz w:val="32"/>
      </w:rPr>
      <w:t>ESTADO DE MATO GROSSO</w:t>
    </w:r>
  </w:p>
  <w:p w:rsidR="009F2BE1" w:rsidRDefault="009F2BE1" w:rsidP="009463E9">
    <w:pPr>
      <w:pStyle w:val="Cabealho"/>
      <w:rPr>
        <w:sz w:val="32"/>
      </w:rPr>
    </w:pPr>
    <w:r>
      <w:rPr>
        <w:b/>
        <w:bCs/>
        <w:sz w:val="32"/>
      </w:rPr>
      <w:t xml:space="preserve">                       PREFEITURA MUNICIPAL DE APIACÁS</w:t>
    </w:r>
  </w:p>
  <w:p w:rsidR="009F2BE1" w:rsidRPr="00310E77" w:rsidRDefault="009F2BE1" w:rsidP="00957226">
    <w:pPr>
      <w:pStyle w:val="Cabealho"/>
      <w:tabs>
        <w:tab w:val="left" w:pos="3600"/>
      </w:tabs>
      <w:jc w:val="center"/>
      <w:rPr>
        <w:sz w:val="24"/>
      </w:rPr>
    </w:pPr>
    <w:r>
      <w:t>GABINETE DO PREFEITO</w:t>
    </w:r>
  </w:p>
  <w:p w:rsidR="009F2BE1" w:rsidRDefault="009F2BE1" w:rsidP="009463E9">
    <w:pPr>
      <w:pStyle w:val="Cabealho"/>
      <w:tabs>
        <w:tab w:val="left" w:pos="3600"/>
      </w:tabs>
      <w:rPr>
        <w:sz w:val="24"/>
      </w:rPr>
    </w:pPr>
    <w:r>
      <w:rPr>
        <w:sz w:val="24"/>
      </w:rPr>
      <w:t xml:space="preserve">                     ____________________________________________________________</w:t>
    </w:r>
  </w:p>
  <w:p w:rsidR="009F2BE1" w:rsidRDefault="009F2BE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3AE7"/>
    <w:rsid w:val="00003987"/>
    <w:rsid w:val="00036183"/>
    <w:rsid w:val="000619ED"/>
    <w:rsid w:val="00072BEA"/>
    <w:rsid w:val="000A3AE7"/>
    <w:rsid w:val="000B40FB"/>
    <w:rsid w:val="000B5CB5"/>
    <w:rsid w:val="000C3647"/>
    <w:rsid w:val="00106956"/>
    <w:rsid w:val="00116E9C"/>
    <w:rsid w:val="00120CEB"/>
    <w:rsid w:val="00124127"/>
    <w:rsid w:val="001348F4"/>
    <w:rsid w:val="001461AD"/>
    <w:rsid w:val="00157AFA"/>
    <w:rsid w:val="00157FD2"/>
    <w:rsid w:val="001769A7"/>
    <w:rsid w:val="0019460D"/>
    <w:rsid w:val="001949D5"/>
    <w:rsid w:val="001A153F"/>
    <w:rsid w:val="001D579A"/>
    <w:rsid w:val="001E2CA7"/>
    <w:rsid w:val="001E2DDE"/>
    <w:rsid w:val="001E2EE5"/>
    <w:rsid w:val="00205C26"/>
    <w:rsid w:val="0021696B"/>
    <w:rsid w:val="002346E0"/>
    <w:rsid w:val="00247382"/>
    <w:rsid w:val="00252DB8"/>
    <w:rsid w:val="00256550"/>
    <w:rsid w:val="002634EC"/>
    <w:rsid w:val="0026479C"/>
    <w:rsid w:val="002B202D"/>
    <w:rsid w:val="002C093D"/>
    <w:rsid w:val="002C288D"/>
    <w:rsid w:val="002C2F73"/>
    <w:rsid w:val="002F113E"/>
    <w:rsid w:val="00310A13"/>
    <w:rsid w:val="00377265"/>
    <w:rsid w:val="00396D4D"/>
    <w:rsid w:val="00397F7F"/>
    <w:rsid w:val="003B36E4"/>
    <w:rsid w:val="003E3801"/>
    <w:rsid w:val="003F7051"/>
    <w:rsid w:val="00405D98"/>
    <w:rsid w:val="00430787"/>
    <w:rsid w:val="00432D6E"/>
    <w:rsid w:val="004347B6"/>
    <w:rsid w:val="00442279"/>
    <w:rsid w:val="00446905"/>
    <w:rsid w:val="004626F8"/>
    <w:rsid w:val="00476C6C"/>
    <w:rsid w:val="00483ABD"/>
    <w:rsid w:val="00492A39"/>
    <w:rsid w:val="004A0076"/>
    <w:rsid w:val="004A0F4E"/>
    <w:rsid w:val="004A4043"/>
    <w:rsid w:val="0050093F"/>
    <w:rsid w:val="0051709E"/>
    <w:rsid w:val="00521954"/>
    <w:rsid w:val="00554DA2"/>
    <w:rsid w:val="00572D15"/>
    <w:rsid w:val="00587392"/>
    <w:rsid w:val="005C164A"/>
    <w:rsid w:val="005D00C0"/>
    <w:rsid w:val="005D1852"/>
    <w:rsid w:val="005E2F60"/>
    <w:rsid w:val="005F3ACC"/>
    <w:rsid w:val="005F4E28"/>
    <w:rsid w:val="006410B6"/>
    <w:rsid w:val="00644F31"/>
    <w:rsid w:val="00644F69"/>
    <w:rsid w:val="00695C2D"/>
    <w:rsid w:val="006A6F15"/>
    <w:rsid w:val="006B0D80"/>
    <w:rsid w:val="006D3929"/>
    <w:rsid w:val="00715757"/>
    <w:rsid w:val="00720234"/>
    <w:rsid w:val="007309AD"/>
    <w:rsid w:val="00764428"/>
    <w:rsid w:val="00780A58"/>
    <w:rsid w:val="007B6D90"/>
    <w:rsid w:val="007D414D"/>
    <w:rsid w:val="00821EFA"/>
    <w:rsid w:val="00833D9C"/>
    <w:rsid w:val="00842A5E"/>
    <w:rsid w:val="00856029"/>
    <w:rsid w:val="008640D6"/>
    <w:rsid w:val="00874ED2"/>
    <w:rsid w:val="0087673E"/>
    <w:rsid w:val="0088532D"/>
    <w:rsid w:val="008A1869"/>
    <w:rsid w:val="008B0AB0"/>
    <w:rsid w:val="008B2048"/>
    <w:rsid w:val="008B48CA"/>
    <w:rsid w:val="008D5C88"/>
    <w:rsid w:val="008E780C"/>
    <w:rsid w:val="008F025D"/>
    <w:rsid w:val="00923608"/>
    <w:rsid w:val="009304A9"/>
    <w:rsid w:val="009463E9"/>
    <w:rsid w:val="00947C2F"/>
    <w:rsid w:val="009543B9"/>
    <w:rsid w:val="00957226"/>
    <w:rsid w:val="009808AC"/>
    <w:rsid w:val="00984F09"/>
    <w:rsid w:val="009866F5"/>
    <w:rsid w:val="009B7895"/>
    <w:rsid w:val="009D2546"/>
    <w:rsid w:val="009F2BE1"/>
    <w:rsid w:val="00A02D64"/>
    <w:rsid w:val="00A21139"/>
    <w:rsid w:val="00A524F2"/>
    <w:rsid w:val="00A7255C"/>
    <w:rsid w:val="00A7759B"/>
    <w:rsid w:val="00A93ACD"/>
    <w:rsid w:val="00AB022B"/>
    <w:rsid w:val="00AC26D0"/>
    <w:rsid w:val="00AD3BE4"/>
    <w:rsid w:val="00AE5672"/>
    <w:rsid w:val="00B11BCA"/>
    <w:rsid w:val="00B134CD"/>
    <w:rsid w:val="00B50BED"/>
    <w:rsid w:val="00B513B9"/>
    <w:rsid w:val="00B64CBC"/>
    <w:rsid w:val="00B861B7"/>
    <w:rsid w:val="00BA37EE"/>
    <w:rsid w:val="00BE62C2"/>
    <w:rsid w:val="00C54C67"/>
    <w:rsid w:val="00C56973"/>
    <w:rsid w:val="00CB6FCD"/>
    <w:rsid w:val="00CD61DE"/>
    <w:rsid w:val="00D027FA"/>
    <w:rsid w:val="00D11C21"/>
    <w:rsid w:val="00D1416A"/>
    <w:rsid w:val="00D24C37"/>
    <w:rsid w:val="00DA4316"/>
    <w:rsid w:val="00DC69D2"/>
    <w:rsid w:val="00DE4BCA"/>
    <w:rsid w:val="00DE4C03"/>
    <w:rsid w:val="00E40926"/>
    <w:rsid w:val="00E41A46"/>
    <w:rsid w:val="00E42678"/>
    <w:rsid w:val="00E47B48"/>
    <w:rsid w:val="00E61C0F"/>
    <w:rsid w:val="00E63C91"/>
    <w:rsid w:val="00E830F6"/>
    <w:rsid w:val="00E94DC5"/>
    <w:rsid w:val="00EB40FD"/>
    <w:rsid w:val="00EE2B93"/>
    <w:rsid w:val="00F3792A"/>
    <w:rsid w:val="00F44515"/>
    <w:rsid w:val="00F50835"/>
    <w:rsid w:val="00F50EEE"/>
    <w:rsid w:val="00F9157E"/>
    <w:rsid w:val="00F96EF0"/>
    <w:rsid w:val="00FA58BA"/>
    <w:rsid w:val="00FA7C01"/>
    <w:rsid w:val="00FB5BEF"/>
    <w:rsid w:val="00FE610A"/>
    <w:rsid w:val="00FF7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1F05BDD"/>
  <w15:docId w15:val="{3615E7AF-B40A-4A65-92D9-C3A41FD8A0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="Times New Roman"/>
        <w:sz w:val="22"/>
        <w:szCs w:val="22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40FB"/>
    <w:pPr>
      <w:spacing w:after="0" w:line="240" w:lineRule="auto"/>
    </w:pPr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Ttulo1">
    <w:name w:val="heading 1"/>
    <w:basedOn w:val="Normal"/>
    <w:next w:val="Normal"/>
    <w:link w:val="Ttulo1Char"/>
    <w:uiPriority w:val="99"/>
    <w:qFormat/>
    <w:rsid w:val="00DE4C03"/>
    <w:pPr>
      <w:keepNext/>
      <w:spacing w:before="240" w:after="60"/>
      <w:outlineLvl w:val="0"/>
    </w:pPr>
    <w:rPr>
      <w:rFonts w:asciiTheme="majorHAnsi" w:eastAsiaTheme="majorEastAsia" w:hAnsiTheme="majorHAnsi"/>
      <w:b/>
      <w:bCs/>
      <w:kern w:val="32"/>
      <w:sz w:val="32"/>
      <w:szCs w:val="32"/>
      <w:lang w:eastAsia="en-US" w:bidi="en-US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E4C03"/>
    <w:pPr>
      <w:keepNext/>
      <w:spacing w:before="240" w:after="60"/>
      <w:outlineLvl w:val="1"/>
    </w:pPr>
    <w:rPr>
      <w:rFonts w:asciiTheme="majorHAnsi" w:eastAsiaTheme="majorEastAsia" w:hAnsiTheme="majorHAnsi"/>
      <w:b/>
      <w:bCs/>
      <w:i/>
      <w:iCs/>
      <w:szCs w:val="28"/>
      <w:lang w:eastAsia="en-US" w:bidi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E4C03"/>
    <w:pPr>
      <w:keepNext/>
      <w:spacing w:before="240" w:after="60"/>
      <w:outlineLvl w:val="2"/>
    </w:pPr>
    <w:rPr>
      <w:rFonts w:asciiTheme="majorHAnsi" w:eastAsiaTheme="majorEastAsia" w:hAnsiTheme="majorHAnsi"/>
      <w:b/>
      <w:bCs/>
      <w:sz w:val="26"/>
      <w:szCs w:val="26"/>
      <w:lang w:eastAsia="en-US" w:bidi="en-US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E4C03"/>
    <w:pPr>
      <w:keepNext/>
      <w:spacing w:before="240" w:after="60"/>
      <w:outlineLvl w:val="3"/>
    </w:pPr>
    <w:rPr>
      <w:rFonts w:asciiTheme="minorHAnsi" w:eastAsiaTheme="minorHAnsi" w:hAnsiTheme="minorHAnsi"/>
      <w:b/>
      <w:bCs/>
      <w:szCs w:val="28"/>
      <w:lang w:eastAsia="en-US" w:bidi="en-US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E4C03"/>
    <w:pPr>
      <w:spacing w:before="240" w:after="60"/>
      <w:outlineLvl w:val="4"/>
    </w:pPr>
    <w:rPr>
      <w:rFonts w:asciiTheme="minorHAnsi" w:eastAsiaTheme="minorHAnsi" w:hAnsiTheme="minorHAnsi"/>
      <w:b/>
      <w:bCs/>
      <w:i/>
      <w:iCs/>
      <w:sz w:val="26"/>
      <w:szCs w:val="26"/>
      <w:lang w:eastAsia="en-US" w:bidi="en-US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E4C03"/>
    <w:pPr>
      <w:spacing w:before="240" w:after="60"/>
      <w:outlineLvl w:val="5"/>
    </w:pPr>
    <w:rPr>
      <w:rFonts w:asciiTheme="minorHAnsi" w:eastAsiaTheme="minorHAnsi" w:hAnsiTheme="minorHAnsi"/>
      <w:b/>
      <w:bCs/>
      <w:sz w:val="22"/>
      <w:szCs w:val="22"/>
      <w:lang w:eastAsia="en-US" w:bidi="en-US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E4C03"/>
    <w:pPr>
      <w:spacing w:before="240" w:after="60"/>
      <w:outlineLvl w:val="6"/>
    </w:pPr>
    <w:rPr>
      <w:rFonts w:asciiTheme="minorHAnsi" w:eastAsiaTheme="minorHAnsi" w:hAnsiTheme="minorHAnsi"/>
      <w:sz w:val="24"/>
      <w:lang w:eastAsia="en-US" w:bidi="en-US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E4C03"/>
    <w:pPr>
      <w:spacing w:before="240" w:after="60"/>
      <w:outlineLvl w:val="7"/>
    </w:pPr>
    <w:rPr>
      <w:rFonts w:asciiTheme="minorHAnsi" w:eastAsiaTheme="minorHAnsi" w:hAnsiTheme="minorHAnsi"/>
      <w:i/>
      <w:iCs/>
      <w:sz w:val="24"/>
      <w:lang w:eastAsia="en-US" w:bidi="en-US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E4C03"/>
    <w:pPr>
      <w:spacing w:before="240" w:after="60"/>
      <w:outlineLvl w:val="8"/>
    </w:pPr>
    <w:rPr>
      <w:rFonts w:asciiTheme="majorHAnsi" w:eastAsiaTheme="majorEastAsia" w:hAnsiTheme="majorHAnsi"/>
      <w:sz w:val="22"/>
      <w:szCs w:val="22"/>
      <w:lang w:eastAsia="en-US" w:bidi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rsid w:val="00DE4C03"/>
    <w:rPr>
      <w:rFonts w:asciiTheme="majorHAnsi" w:eastAsiaTheme="majorEastAsia" w:hAnsiTheme="majorHAnsi"/>
      <w:b/>
      <w:bCs/>
      <w:kern w:val="32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E4C03"/>
    <w:rPr>
      <w:rFonts w:asciiTheme="majorHAnsi" w:eastAsiaTheme="majorEastAsia" w:hAnsiTheme="majorHAnsi"/>
      <w:b/>
      <w:bCs/>
      <w:i/>
      <w:iCs/>
      <w:sz w:val="28"/>
      <w:szCs w:val="28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E4C03"/>
    <w:rPr>
      <w:rFonts w:asciiTheme="majorHAnsi" w:eastAsiaTheme="majorEastAsia" w:hAnsiTheme="majorHAnsi"/>
      <w:b/>
      <w:bCs/>
      <w:sz w:val="26"/>
      <w:szCs w:val="26"/>
    </w:rPr>
  </w:style>
  <w:style w:type="character" w:customStyle="1" w:styleId="Ttulo4Char">
    <w:name w:val="Título 4 Char"/>
    <w:basedOn w:val="Fontepargpadro"/>
    <w:link w:val="Ttulo4"/>
    <w:uiPriority w:val="9"/>
    <w:rsid w:val="00DE4C03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E4C03"/>
    <w:rPr>
      <w:b/>
      <w:bCs/>
      <w:i/>
      <w:iCs/>
      <w:sz w:val="26"/>
      <w:szCs w:val="26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E4C03"/>
    <w:rPr>
      <w:b/>
      <w:bCs/>
    </w:rPr>
  </w:style>
  <w:style w:type="character" w:customStyle="1" w:styleId="Ttulo7Char">
    <w:name w:val="Título 7 Char"/>
    <w:basedOn w:val="Fontepargpadro"/>
    <w:link w:val="Ttulo7"/>
    <w:uiPriority w:val="9"/>
    <w:semiHidden/>
    <w:rsid w:val="00DE4C03"/>
    <w:rPr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E4C03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E4C03"/>
    <w:rPr>
      <w:rFonts w:asciiTheme="majorHAnsi" w:eastAsiaTheme="majorEastAsia" w:hAnsiTheme="majorHAnsi"/>
    </w:rPr>
  </w:style>
  <w:style w:type="paragraph" w:styleId="Ttulo">
    <w:name w:val="Title"/>
    <w:basedOn w:val="Normal"/>
    <w:next w:val="Normal"/>
    <w:link w:val="TtuloChar"/>
    <w:uiPriority w:val="10"/>
    <w:qFormat/>
    <w:rsid w:val="00DE4C03"/>
    <w:pPr>
      <w:spacing w:before="240" w:after="60"/>
      <w:jc w:val="center"/>
      <w:outlineLvl w:val="0"/>
    </w:pPr>
    <w:rPr>
      <w:rFonts w:asciiTheme="majorHAnsi" w:eastAsiaTheme="majorEastAsia" w:hAnsiTheme="majorHAnsi"/>
      <w:b/>
      <w:bCs/>
      <w:kern w:val="28"/>
      <w:sz w:val="32"/>
      <w:szCs w:val="32"/>
      <w:lang w:eastAsia="en-US" w:bidi="en-US"/>
    </w:rPr>
  </w:style>
  <w:style w:type="character" w:customStyle="1" w:styleId="TtuloChar">
    <w:name w:val="Título Char"/>
    <w:basedOn w:val="Fontepargpadro"/>
    <w:link w:val="Ttulo"/>
    <w:uiPriority w:val="10"/>
    <w:rsid w:val="00DE4C03"/>
    <w:rPr>
      <w:rFonts w:asciiTheme="majorHAnsi" w:eastAsiaTheme="majorEastAsia" w:hAnsiTheme="majorHAnsi"/>
      <w:b/>
      <w:bCs/>
      <w:kern w:val="28"/>
      <w:sz w:val="32"/>
      <w:szCs w:val="32"/>
    </w:rPr>
  </w:style>
  <w:style w:type="paragraph" w:styleId="Subttulo">
    <w:name w:val="Subtitle"/>
    <w:basedOn w:val="Normal"/>
    <w:next w:val="Normal"/>
    <w:link w:val="SubttuloChar"/>
    <w:uiPriority w:val="11"/>
    <w:qFormat/>
    <w:rsid w:val="00DE4C03"/>
    <w:pPr>
      <w:spacing w:after="60"/>
      <w:jc w:val="center"/>
      <w:outlineLvl w:val="1"/>
    </w:pPr>
    <w:rPr>
      <w:rFonts w:asciiTheme="majorHAnsi" w:eastAsiaTheme="majorEastAsia" w:hAnsiTheme="majorHAnsi"/>
      <w:sz w:val="24"/>
      <w:lang w:eastAsia="en-US" w:bidi="en-US"/>
    </w:rPr>
  </w:style>
  <w:style w:type="character" w:customStyle="1" w:styleId="SubttuloChar">
    <w:name w:val="Subtítulo Char"/>
    <w:basedOn w:val="Fontepargpadro"/>
    <w:link w:val="Subttulo"/>
    <w:uiPriority w:val="11"/>
    <w:rsid w:val="00DE4C03"/>
    <w:rPr>
      <w:rFonts w:asciiTheme="majorHAnsi" w:eastAsiaTheme="majorEastAsia" w:hAnsiTheme="majorHAnsi"/>
      <w:sz w:val="24"/>
      <w:szCs w:val="24"/>
    </w:rPr>
  </w:style>
  <w:style w:type="character" w:styleId="Forte">
    <w:name w:val="Strong"/>
    <w:basedOn w:val="Fontepargpadro"/>
    <w:uiPriority w:val="22"/>
    <w:qFormat/>
    <w:rsid w:val="00DE4C03"/>
    <w:rPr>
      <w:b/>
      <w:bCs/>
    </w:rPr>
  </w:style>
  <w:style w:type="character" w:styleId="nfase">
    <w:name w:val="Emphasis"/>
    <w:basedOn w:val="Fontepargpadro"/>
    <w:uiPriority w:val="20"/>
    <w:qFormat/>
    <w:rsid w:val="00DE4C03"/>
    <w:rPr>
      <w:rFonts w:asciiTheme="minorHAnsi" w:hAnsiTheme="minorHAnsi"/>
      <w:b/>
      <w:i/>
      <w:iCs/>
    </w:rPr>
  </w:style>
  <w:style w:type="paragraph" w:styleId="SemEspaamento">
    <w:name w:val="No Spacing"/>
    <w:basedOn w:val="Normal"/>
    <w:uiPriority w:val="1"/>
    <w:qFormat/>
    <w:rsid w:val="00DE4C03"/>
    <w:rPr>
      <w:rFonts w:asciiTheme="minorHAnsi" w:eastAsiaTheme="minorHAnsi" w:hAnsiTheme="minorHAnsi"/>
      <w:sz w:val="24"/>
      <w:szCs w:val="32"/>
      <w:lang w:eastAsia="en-US" w:bidi="en-US"/>
    </w:rPr>
  </w:style>
  <w:style w:type="paragraph" w:styleId="PargrafodaLista">
    <w:name w:val="List Paragraph"/>
    <w:basedOn w:val="Normal"/>
    <w:uiPriority w:val="34"/>
    <w:qFormat/>
    <w:rsid w:val="00DE4C03"/>
    <w:pPr>
      <w:ind w:left="720"/>
      <w:contextualSpacing/>
    </w:pPr>
    <w:rPr>
      <w:rFonts w:asciiTheme="minorHAnsi" w:eastAsiaTheme="minorHAnsi" w:hAnsiTheme="minorHAnsi"/>
      <w:sz w:val="24"/>
      <w:lang w:eastAsia="en-US" w:bidi="en-US"/>
    </w:rPr>
  </w:style>
  <w:style w:type="paragraph" w:styleId="Citao">
    <w:name w:val="Quote"/>
    <w:basedOn w:val="Normal"/>
    <w:next w:val="Normal"/>
    <w:link w:val="CitaoChar"/>
    <w:uiPriority w:val="29"/>
    <w:qFormat/>
    <w:rsid w:val="00DE4C03"/>
    <w:rPr>
      <w:rFonts w:asciiTheme="minorHAnsi" w:eastAsiaTheme="minorHAnsi" w:hAnsiTheme="minorHAnsi"/>
      <w:i/>
      <w:sz w:val="24"/>
      <w:lang w:eastAsia="en-US" w:bidi="en-US"/>
    </w:rPr>
  </w:style>
  <w:style w:type="character" w:customStyle="1" w:styleId="CitaoChar">
    <w:name w:val="Citação Char"/>
    <w:basedOn w:val="Fontepargpadro"/>
    <w:link w:val="Citao"/>
    <w:uiPriority w:val="29"/>
    <w:rsid w:val="00DE4C03"/>
    <w:rPr>
      <w:i/>
      <w:sz w:val="24"/>
      <w:szCs w:val="24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E4C03"/>
    <w:pPr>
      <w:ind w:left="720" w:right="720"/>
    </w:pPr>
    <w:rPr>
      <w:rFonts w:asciiTheme="minorHAnsi" w:eastAsiaTheme="minorHAnsi" w:hAnsiTheme="minorHAnsi"/>
      <w:b/>
      <w:i/>
      <w:sz w:val="24"/>
      <w:szCs w:val="22"/>
      <w:lang w:eastAsia="en-US" w:bidi="en-US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E4C03"/>
    <w:rPr>
      <w:b/>
      <w:i/>
      <w:sz w:val="24"/>
    </w:rPr>
  </w:style>
  <w:style w:type="character" w:styleId="nfaseSutil">
    <w:name w:val="Subtle Emphasis"/>
    <w:uiPriority w:val="19"/>
    <w:qFormat/>
    <w:rsid w:val="00DE4C03"/>
    <w:rPr>
      <w:i/>
      <w:color w:val="5A5A5A" w:themeColor="text1" w:themeTint="A5"/>
    </w:rPr>
  </w:style>
  <w:style w:type="character" w:styleId="nfaseIntensa">
    <w:name w:val="Intense Emphasis"/>
    <w:basedOn w:val="Fontepargpadro"/>
    <w:uiPriority w:val="21"/>
    <w:qFormat/>
    <w:rsid w:val="00DE4C03"/>
    <w:rPr>
      <w:b/>
      <w:i/>
      <w:sz w:val="24"/>
      <w:szCs w:val="24"/>
      <w:u w:val="single"/>
    </w:rPr>
  </w:style>
  <w:style w:type="character" w:styleId="RefernciaSutil">
    <w:name w:val="Subtle Reference"/>
    <w:basedOn w:val="Fontepargpadro"/>
    <w:uiPriority w:val="31"/>
    <w:qFormat/>
    <w:rsid w:val="00DE4C03"/>
    <w:rPr>
      <w:sz w:val="24"/>
      <w:szCs w:val="24"/>
      <w:u w:val="single"/>
    </w:rPr>
  </w:style>
  <w:style w:type="character" w:styleId="RefernciaIntensa">
    <w:name w:val="Intense Reference"/>
    <w:basedOn w:val="Fontepargpadro"/>
    <w:uiPriority w:val="32"/>
    <w:qFormat/>
    <w:rsid w:val="00DE4C03"/>
    <w:rPr>
      <w:b/>
      <w:sz w:val="24"/>
      <w:u w:val="single"/>
    </w:rPr>
  </w:style>
  <w:style w:type="character" w:styleId="TtulodoLivro">
    <w:name w:val="Book Title"/>
    <w:basedOn w:val="Fontepargpadro"/>
    <w:uiPriority w:val="33"/>
    <w:qFormat/>
    <w:rsid w:val="00DE4C03"/>
    <w:rPr>
      <w:rFonts w:asciiTheme="majorHAnsi" w:eastAsiaTheme="majorEastAsia" w:hAnsiTheme="majorHAnsi"/>
      <w:b/>
      <w:i/>
      <w:sz w:val="24"/>
      <w:szCs w:val="24"/>
    </w:rPr>
  </w:style>
  <w:style w:type="paragraph" w:styleId="CabealhodoSumrio">
    <w:name w:val="TOC Heading"/>
    <w:basedOn w:val="Ttulo1"/>
    <w:next w:val="Normal"/>
    <w:uiPriority w:val="39"/>
    <w:semiHidden/>
    <w:unhideWhenUsed/>
    <w:qFormat/>
    <w:rsid w:val="00DE4C03"/>
    <w:pPr>
      <w:outlineLvl w:val="9"/>
    </w:pPr>
  </w:style>
  <w:style w:type="paragraph" w:styleId="Cabealho">
    <w:name w:val="header"/>
    <w:basedOn w:val="Normal"/>
    <w:link w:val="CabealhoChar"/>
    <w:rsid w:val="000B40FB"/>
    <w:pPr>
      <w:tabs>
        <w:tab w:val="center" w:pos="4419"/>
        <w:tab w:val="right" w:pos="8838"/>
      </w:tabs>
    </w:pPr>
    <w:rPr>
      <w:sz w:val="20"/>
      <w:szCs w:val="20"/>
    </w:rPr>
  </w:style>
  <w:style w:type="character" w:customStyle="1" w:styleId="CabealhoChar">
    <w:name w:val="Cabeçalho Char"/>
    <w:basedOn w:val="Fontepargpadro"/>
    <w:link w:val="Cabealho"/>
    <w:rsid w:val="000B40FB"/>
    <w:rPr>
      <w:rFonts w:ascii="Times New Roman" w:eastAsia="Times New Roman" w:hAnsi="Times New Roman"/>
      <w:sz w:val="20"/>
      <w:szCs w:val="20"/>
      <w:lang w:val="pt-BR" w:eastAsia="pt-BR" w:bidi="ar-SA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0B40FB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0B40FB"/>
    <w:rPr>
      <w:rFonts w:ascii="Times New Roman" w:eastAsia="Times New Roman" w:hAnsi="Times New Roman"/>
      <w:sz w:val="28"/>
      <w:szCs w:val="24"/>
      <w:lang w:val="pt-BR" w:eastAsia="pt-BR" w:bidi="ar-SA"/>
    </w:rPr>
  </w:style>
  <w:style w:type="paragraph" w:styleId="Rodap">
    <w:name w:val="footer"/>
    <w:basedOn w:val="Normal"/>
    <w:link w:val="RodapChar"/>
    <w:uiPriority w:val="99"/>
    <w:semiHidden/>
    <w:unhideWhenUsed/>
    <w:rsid w:val="00957226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957226"/>
    <w:rPr>
      <w:rFonts w:ascii="Times New Roman" w:eastAsia="Times New Roman" w:hAnsi="Times New Roman"/>
      <w:sz w:val="28"/>
      <w:szCs w:val="24"/>
      <w:lang w:val="pt-BR" w:eastAsia="pt-BR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755\Documents\DECRETOS%20-%20TODOS%20OS%20ARQUIVOS\DECRETO%202018\Decreto%20n&#186;%20040.2018%20Designa%20Fiscal%20do%20Contrato%20013.2018%20Danielle%20Bender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Decreto nº 040.2018 Designa Fiscal do Contrato 013.2018 Danielle Bender</Template>
  <TotalTime>0</TotalTime>
  <Pages>1</Pages>
  <Words>172</Words>
  <Characters>929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1723</dc:creator>
  <cp:lastModifiedBy>Marcia Frieslebem</cp:lastModifiedBy>
  <cp:revision>2</cp:revision>
  <cp:lastPrinted>2023-04-18T19:37:00Z</cp:lastPrinted>
  <dcterms:created xsi:type="dcterms:W3CDTF">2023-04-18T19:37:00Z</dcterms:created>
  <dcterms:modified xsi:type="dcterms:W3CDTF">2023-04-18T19:37:00Z</dcterms:modified>
</cp:coreProperties>
</file>